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E39FA" w14:textId="71252276" w:rsidR="00DF442C" w:rsidRPr="00864230" w:rsidRDefault="00DF442C" w:rsidP="00DF442C">
      <w:pPr>
        <w:shd w:val="clear" w:color="auto" w:fill="FFFFFF"/>
        <w:spacing w:after="225" w:line="240" w:lineRule="auto"/>
        <w:outlineLvl w:val="0"/>
        <w:rPr>
          <w:rFonts w:eastAsia="Times New Roman" w:cstheme="minorHAnsi"/>
          <w:b/>
          <w:bCs/>
          <w:kern w:val="36"/>
          <w:sz w:val="28"/>
          <w:szCs w:val="28"/>
          <w:lang w:eastAsia="sk-SK"/>
        </w:rPr>
      </w:pPr>
      <w:r w:rsidRPr="00864230">
        <w:rPr>
          <w:rFonts w:eastAsia="Times New Roman" w:cstheme="minorHAnsi"/>
          <w:b/>
          <w:bCs/>
          <w:kern w:val="36"/>
          <w:sz w:val="28"/>
          <w:szCs w:val="28"/>
          <w:lang w:eastAsia="sk-SK"/>
        </w:rPr>
        <w:t>Vyjadrenia k projektovej dokumentácii, existencii sietí a informačné zákresy existujúcich sietí v správe MHT</w:t>
      </w:r>
      <w:r w:rsidR="00864230">
        <w:rPr>
          <w:rFonts w:eastAsia="Times New Roman" w:cstheme="minorHAnsi"/>
          <w:b/>
          <w:bCs/>
          <w:kern w:val="36"/>
          <w:sz w:val="28"/>
          <w:szCs w:val="28"/>
          <w:lang w:eastAsia="sk-SK"/>
        </w:rPr>
        <w:t>H</w:t>
      </w:r>
      <w:r w:rsidRPr="00864230">
        <w:rPr>
          <w:rFonts w:eastAsia="Times New Roman" w:cstheme="minorHAnsi"/>
          <w:b/>
          <w:bCs/>
          <w:kern w:val="36"/>
          <w:sz w:val="28"/>
          <w:szCs w:val="28"/>
          <w:lang w:eastAsia="sk-SK"/>
        </w:rPr>
        <w:t xml:space="preserve"> Trnava</w:t>
      </w:r>
    </w:p>
    <w:p w14:paraId="14332941" w14:textId="77777777" w:rsidR="00DF442C" w:rsidRPr="00864230" w:rsidRDefault="00DF442C" w:rsidP="00DF442C">
      <w:pPr>
        <w:shd w:val="clear" w:color="auto" w:fill="FFFFFF"/>
        <w:spacing w:after="225" w:line="240" w:lineRule="auto"/>
        <w:rPr>
          <w:rFonts w:eastAsia="Times New Roman" w:cstheme="minorHAnsi"/>
          <w:sz w:val="28"/>
          <w:szCs w:val="28"/>
          <w:lang w:eastAsia="sk-SK"/>
        </w:rPr>
      </w:pPr>
      <w:r w:rsidRPr="00864230">
        <w:rPr>
          <w:rFonts w:eastAsia="Times New Roman" w:cstheme="minorHAnsi"/>
          <w:b/>
          <w:bCs/>
          <w:sz w:val="28"/>
          <w:szCs w:val="28"/>
          <w:lang w:eastAsia="sk-SK"/>
        </w:rPr>
        <w:t>ŽIADOSŤ O VYJADRENIE</w:t>
      </w:r>
      <w:r w:rsidRPr="00864230">
        <w:rPr>
          <w:rFonts w:eastAsia="Times New Roman" w:cstheme="minorHAnsi"/>
          <w:sz w:val="28"/>
          <w:szCs w:val="28"/>
          <w:lang w:eastAsia="sk-SK"/>
        </w:rPr>
        <w:br/>
        <w:t>Tieto vyjadrenia poskytujeme na základe žiadosti o vyjadrenie, ktorá musí obsahovať:</w:t>
      </w:r>
      <w:r w:rsidRPr="00864230">
        <w:rPr>
          <w:rFonts w:eastAsia="Times New Roman" w:cstheme="minorHAnsi"/>
          <w:sz w:val="28"/>
          <w:szCs w:val="28"/>
          <w:lang w:eastAsia="sk-SK"/>
        </w:rPr>
        <w:br/>
        <w:t>– identifikačné údaje žiadateľa a investora</w:t>
      </w:r>
      <w:r w:rsidRPr="00864230">
        <w:rPr>
          <w:rFonts w:eastAsia="Times New Roman" w:cstheme="minorHAnsi"/>
          <w:sz w:val="28"/>
          <w:szCs w:val="28"/>
          <w:lang w:eastAsia="sk-SK"/>
        </w:rPr>
        <w:br/>
        <w:t>– predmet žiadosti s uvedením názvu stavby, miesta, parcelného čísla</w:t>
      </w:r>
      <w:r w:rsidRPr="00864230">
        <w:rPr>
          <w:rFonts w:eastAsia="Times New Roman" w:cstheme="minorHAnsi"/>
          <w:sz w:val="28"/>
          <w:szCs w:val="28"/>
          <w:lang w:eastAsia="sk-SK"/>
        </w:rPr>
        <w:br/>
        <w:t>– skrátenú PD (situáciu) so zakreslením záujmovej oblasti</w:t>
      </w:r>
      <w:r w:rsidRPr="00864230">
        <w:rPr>
          <w:rFonts w:eastAsia="Times New Roman" w:cstheme="minorHAnsi"/>
          <w:sz w:val="28"/>
          <w:szCs w:val="28"/>
          <w:lang w:eastAsia="sk-SK"/>
        </w:rPr>
        <w:br/>
        <w:t>– spôsob úhrady za vyjadrenie</w:t>
      </w:r>
    </w:p>
    <w:p w14:paraId="09C258CA" w14:textId="77777777" w:rsidR="00DF442C" w:rsidRPr="00864230" w:rsidRDefault="00DF442C" w:rsidP="00DF442C">
      <w:pPr>
        <w:shd w:val="clear" w:color="auto" w:fill="FFFFFF"/>
        <w:spacing w:after="225" w:line="240" w:lineRule="auto"/>
        <w:rPr>
          <w:rFonts w:eastAsia="Times New Roman" w:cstheme="minorHAnsi"/>
          <w:sz w:val="28"/>
          <w:szCs w:val="28"/>
          <w:lang w:eastAsia="sk-SK"/>
        </w:rPr>
      </w:pPr>
      <w:r w:rsidRPr="00864230">
        <w:rPr>
          <w:rFonts w:eastAsia="Times New Roman" w:cstheme="minorHAnsi"/>
          <w:sz w:val="28"/>
          <w:szCs w:val="28"/>
          <w:lang w:eastAsia="sk-SK"/>
        </w:rPr>
        <w:t>Žiadateľ spolu so žiadosťou doručí v prílohe situáciu s vyznačeným miestom realizácie stavby. V prípade, že ide o vyjadrenie k PD žiadateľ poskytne projektovú dokumentáciu s určeným stupňom rozpracovania, pre ktorú je vyjadrenie určené.</w:t>
      </w:r>
    </w:p>
    <w:p w14:paraId="209F09BB" w14:textId="77777777" w:rsidR="00864230" w:rsidRDefault="00DF442C" w:rsidP="00DF442C">
      <w:pPr>
        <w:shd w:val="clear" w:color="auto" w:fill="FFFFFF"/>
        <w:spacing w:after="225" w:line="240" w:lineRule="auto"/>
        <w:rPr>
          <w:rFonts w:eastAsia="Times New Roman" w:cstheme="minorHAnsi"/>
          <w:sz w:val="28"/>
          <w:szCs w:val="28"/>
          <w:lang w:eastAsia="sk-SK"/>
        </w:rPr>
      </w:pPr>
      <w:r w:rsidRPr="00864230">
        <w:rPr>
          <w:rFonts w:eastAsia="Times New Roman" w:cstheme="minorHAnsi"/>
          <w:b/>
          <w:bCs/>
          <w:sz w:val="28"/>
          <w:szCs w:val="28"/>
          <w:lang w:eastAsia="sk-SK"/>
        </w:rPr>
        <w:t>Žiadosti je možné zasielať týmito spôsobmi</w:t>
      </w:r>
      <w:r w:rsidRPr="00864230">
        <w:rPr>
          <w:rFonts w:eastAsia="Times New Roman" w:cstheme="minorHAnsi"/>
          <w:sz w:val="28"/>
          <w:szCs w:val="28"/>
          <w:lang w:eastAsia="sk-SK"/>
        </w:rPr>
        <w:t>:</w:t>
      </w:r>
      <w:r w:rsidRPr="00864230">
        <w:rPr>
          <w:rFonts w:eastAsia="Times New Roman" w:cstheme="minorHAnsi"/>
          <w:sz w:val="28"/>
          <w:szCs w:val="28"/>
          <w:lang w:eastAsia="sk-SK"/>
        </w:rPr>
        <w:br/>
        <w:t xml:space="preserve">– e-mailom na elektronickú adresu podateľne: </w:t>
      </w:r>
      <w:r w:rsidR="000F2CFF" w:rsidRPr="00864230">
        <w:rPr>
          <w:rFonts w:eastAsia="Times New Roman" w:cstheme="minorHAnsi"/>
          <w:sz w:val="28"/>
          <w:szCs w:val="28"/>
          <w:lang w:eastAsia="sk-SK"/>
        </w:rPr>
        <w:t>podatelna.tt@mhth.sk</w:t>
      </w:r>
      <w:r w:rsidRPr="00864230">
        <w:rPr>
          <w:rFonts w:eastAsia="Times New Roman" w:cstheme="minorHAnsi"/>
          <w:sz w:val="28"/>
          <w:szCs w:val="28"/>
          <w:lang w:eastAsia="sk-SK"/>
        </w:rPr>
        <w:br/>
        <w:t>– slovenskou poštou prípadne osobne doručiť do sídla spoločnosti:</w:t>
      </w:r>
    </w:p>
    <w:p w14:paraId="7FD4FD5E" w14:textId="38A8039A" w:rsidR="00DF442C" w:rsidRPr="00864230" w:rsidRDefault="00DF442C" w:rsidP="00DF442C">
      <w:pPr>
        <w:shd w:val="clear" w:color="auto" w:fill="FFFFFF"/>
        <w:spacing w:after="225" w:line="240" w:lineRule="auto"/>
        <w:rPr>
          <w:rFonts w:eastAsia="Times New Roman" w:cstheme="minorHAnsi"/>
          <w:sz w:val="28"/>
          <w:szCs w:val="28"/>
          <w:lang w:eastAsia="sk-SK"/>
        </w:rPr>
      </w:pPr>
      <w:r w:rsidRPr="00864230">
        <w:rPr>
          <w:rFonts w:eastAsia="Times New Roman" w:cstheme="minorHAnsi"/>
          <w:sz w:val="28"/>
          <w:szCs w:val="28"/>
          <w:lang w:eastAsia="sk-SK"/>
        </w:rPr>
        <w:br/>
      </w:r>
      <w:r w:rsidR="00EC6975" w:rsidRPr="00864230">
        <w:rPr>
          <w:rFonts w:eastAsia="Times New Roman" w:cstheme="minorHAnsi"/>
          <w:sz w:val="28"/>
          <w:szCs w:val="28"/>
          <w:lang w:eastAsia="sk-SK"/>
        </w:rPr>
        <w:t>MH</w:t>
      </w:r>
      <w:r w:rsidR="00A26769" w:rsidRPr="00864230">
        <w:rPr>
          <w:rFonts w:eastAsia="Times New Roman" w:cstheme="minorHAnsi"/>
          <w:sz w:val="28"/>
          <w:szCs w:val="28"/>
          <w:lang w:eastAsia="sk-SK"/>
        </w:rPr>
        <w:t xml:space="preserve"> </w:t>
      </w:r>
      <w:r w:rsidR="00EC6975" w:rsidRPr="00864230">
        <w:rPr>
          <w:rFonts w:eastAsia="Times New Roman" w:cstheme="minorHAnsi"/>
          <w:sz w:val="28"/>
          <w:szCs w:val="28"/>
          <w:lang w:eastAsia="sk-SK"/>
        </w:rPr>
        <w:t>T</w:t>
      </w:r>
      <w:r w:rsidR="00A26769" w:rsidRPr="00864230">
        <w:rPr>
          <w:rFonts w:eastAsia="Times New Roman" w:cstheme="minorHAnsi"/>
          <w:sz w:val="28"/>
          <w:szCs w:val="28"/>
          <w:lang w:eastAsia="sk-SK"/>
        </w:rPr>
        <w:t>eplárenský holding a. s. závod Trnava</w:t>
      </w:r>
      <w:r w:rsidRPr="00864230">
        <w:rPr>
          <w:rFonts w:eastAsia="Times New Roman" w:cstheme="minorHAnsi"/>
          <w:sz w:val="28"/>
          <w:szCs w:val="28"/>
          <w:lang w:eastAsia="sk-SK"/>
        </w:rPr>
        <w:br/>
      </w:r>
      <w:proofErr w:type="spellStart"/>
      <w:r w:rsidR="00D02BC0" w:rsidRPr="00864230">
        <w:rPr>
          <w:rFonts w:eastAsia="Times New Roman" w:cstheme="minorHAnsi"/>
          <w:sz w:val="28"/>
          <w:szCs w:val="28"/>
          <w:lang w:eastAsia="sk-SK"/>
        </w:rPr>
        <w:t>Coburgova</w:t>
      </w:r>
      <w:proofErr w:type="spellEnd"/>
      <w:r w:rsidR="00D02BC0" w:rsidRPr="00864230">
        <w:rPr>
          <w:rFonts w:eastAsia="Times New Roman" w:cstheme="minorHAnsi"/>
          <w:sz w:val="28"/>
          <w:szCs w:val="28"/>
          <w:lang w:eastAsia="sk-SK"/>
        </w:rPr>
        <w:t xml:space="preserve"> 84</w:t>
      </w:r>
      <w:r w:rsidRPr="00864230">
        <w:rPr>
          <w:rFonts w:eastAsia="Times New Roman" w:cstheme="minorHAnsi"/>
          <w:sz w:val="28"/>
          <w:szCs w:val="28"/>
          <w:lang w:eastAsia="sk-SK"/>
        </w:rPr>
        <w:br/>
      </w:r>
      <w:r w:rsidR="00D02BC0" w:rsidRPr="00864230">
        <w:rPr>
          <w:rFonts w:eastAsia="Times New Roman" w:cstheme="minorHAnsi"/>
          <w:sz w:val="28"/>
          <w:szCs w:val="28"/>
          <w:lang w:eastAsia="sk-SK"/>
        </w:rPr>
        <w:t>917 42  Trnava</w:t>
      </w:r>
    </w:p>
    <w:p w14:paraId="59EB296C" w14:textId="77777777" w:rsidR="00DF442C" w:rsidRPr="00864230" w:rsidRDefault="00000000" w:rsidP="00DF442C">
      <w:pPr>
        <w:shd w:val="clear" w:color="auto" w:fill="FFFFFF"/>
        <w:spacing w:before="300" w:after="300" w:line="240" w:lineRule="auto"/>
        <w:rPr>
          <w:rFonts w:eastAsia="Times New Roman" w:cstheme="minorHAnsi"/>
          <w:sz w:val="28"/>
          <w:szCs w:val="28"/>
          <w:lang w:eastAsia="sk-SK"/>
        </w:rPr>
      </w:pPr>
      <w:r w:rsidRPr="00864230">
        <w:rPr>
          <w:rFonts w:eastAsia="Times New Roman" w:cstheme="minorHAnsi"/>
          <w:sz w:val="28"/>
          <w:szCs w:val="28"/>
          <w:lang w:eastAsia="sk-SK"/>
        </w:rPr>
        <w:pict w14:anchorId="42C143FE">
          <v:rect id="_x0000_i1025" style="width:0;height:1.5pt" o:hralign="center" o:hrstd="t" o:hrnoshade="t" o:hr="t" fillcolor="#ff2121" stroked="f"/>
        </w:pict>
      </w:r>
    </w:p>
    <w:p w14:paraId="2DA101A2" w14:textId="77777777" w:rsidR="00DF442C" w:rsidRPr="00864230" w:rsidRDefault="00DF442C" w:rsidP="00DF442C">
      <w:pPr>
        <w:shd w:val="clear" w:color="auto" w:fill="FFFFFF"/>
        <w:spacing w:after="225" w:line="240" w:lineRule="auto"/>
        <w:rPr>
          <w:rFonts w:eastAsia="Times New Roman" w:cstheme="minorHAnsi"/>
          <w:sz w:val="28"/>
          <w:szCs w:val="28"/>
          <w:lang w:eastAsia="sk-SK"/>
        </w:rPr>
      </w:pPr>
      <w:r w:rsidRPr="00864230">
        <w:rPr>
          <w:rFonts w:eastAsia="Times New Roman" w:cstheme="minorHAnsi"/>
          <w:b/>
          <w:bCs/>
          <w:sz w:val="28"/>
          <w:szCs w:val="28"/>
          <w:lang w:eastAsia="sk-SK"/>
        </w:rPr>
        <w:t>Kontaktné osoby</w:t>
      </w:r>
      <w:r w:rsidRPr="00864230">
        <w:rPr>
          <w:rFonts w:eastAsia="Times New Roman" w:cstheme="minorHAnsi"/>
          <w:sz w:val="28"/>
          <w:szCs w:val="28"/>
          <w:lang w:eastAsia="sk-SK"/>
        </w:rPr>
        <w:br/>
        <w:t>Ing. Valér Tomeček</w:t>
      </w:r>
      <w:r w:rsidRPr="00864230">
        <w:rPr>
          <w:rFonts w:eastAsia="Times New Roman" w:cstheme="minorHAnsi"/>
          <w:sz w:val="28"/>
          <w:szCs w:val="28"/>
          <w:lang w:eastAsia="sk-SK"/>
        </w:rPr>
        <w:br/>
        <w:t>+421 908 715 832</w:t>
      </w:r>
      <w:r w:rsidRPr="00864230">
        <w:rPr>
          <w:rFonts w:eastAsia="Times New Roman" w:cstheme="minorHAnsi"/>
          <w:sz w:val="28"/>
          <w:szCs w:val="28"/>
          <w:lang w:eastAsia="sk-SK"/>
        </w:rPr>
        <w:br/>
        <w:t>valer.tomecek@mhth.sk</w:t>
      </w:r>
    </w:p>
    <w:p w14:paraId="14C85ED3" w14:textId="07AB8B5B" w:rsidR="00DF442C" w:rsidRPr="00864230" w:rsidRDefault="00DF442C" w:rsidP="00DF442C">
      <w:pPr>
        <w:shd w:val="clear" w:color="auto" w:fill="FFFFFF"/>
        <w:spacing w:line="240" w:lineRule="auto"/>
        <w:rPr>
          <w:rFonts w:eastAsia="Times New Roman" w:cstheme="minorHAnsi"/>
          <w:sz w:val="28"/>
          <w:szCs w:val="28"/>
          <w:lang w:eastAsia="sk-SK"/>
        </w:rPr>
      </w:pPr>
      <w:r w:rsidRPr="00864230">
        <w:rPr>
          <w:rFonts w:eastAsia="Times New Roman" w:cstheme="minorHAnsi"/>
          <w:sz w:val="28"/>
          <w:szCs w:val="28"/>
          <w:lang w:eastAsia="sk-SK"/>
        </w:rPr>
        <w:br/>
        <w:t>Peter Szöllösy</w:t>
      </w:r>
      <w:r w:rsidRPr="00864230">
        <w:rPr>
          <w:rFonts w:eastAsia="Times New Roman" w:cstheme="minorHAnsi"/>
          <w:sz w:val="28"/>
          <w:szCs w:val="28"/>
          <w:lang w:eastAsia="sk-SK"/>
        </w:rPr>
        <w:br/>
        <w:t>+421 908 715 829</w:t>
      </w:r>
      <w:r w:rsidRPr="00864230">
        <w:rPr>
          <w:rFonts w:eastAsia="Times New Roman" w:cstheme="minorHAnsi"/>
          <w:sz w:val="28"/>
          <w:szCs w:val="28"/>
          <w:lang w:eastAsia="sk-SK"/>
        </w:rPr>
        <w:br/>
        <w:t>peter.szollosy@mhth.sk</w:t>
      </w:r>
    </w:p>
    <w:p w14:paraId="65EA7641" w14:textId="77777777" w:rsidR="00DF442C" w:rsidRPr="00864230" w:rsidRDefault="00000000" w:rsidP="00DF442C">
      <w:pPr>
        <w:shd w:val="clear" w:color="auto" w:fill="FFFFFF"/>
        <w:spacing w:before="300" w:after="300" w:line="240" w:lineRule="auto"/>
        <w:rPr>
          <w:rFonts w:eastAsia="Times New Roman" w:cstheme="minorHAnsi"/>
          <w:sz w:val="28"/>
          <w:szCs w:val="28"/>
          <w:lang w:eastAsia="sk-SK"/>
        </w:rPr>
      </w:pPr>
      <w:r w:rsidRPr="00864230">
        <w:rPr>
          <w:rFonts w:eastAsia="Times New Roman" w:cstheme="minorHAnsi"/>
          <w:sz w:val="28"/>
          <w:szCs w:val="28"/>
          <w:lang w:eastAsia="sk-SK"/>
        </w:rPr>
        <w:pict w14:anchorId="0B5A2E89">
          <v:rect id="_x0000_i1026" style="width:0;height:1.5pt" o:hralign="center" o:hrstd="t" o:hrnoshade="t" o:hr="t" fillcolor="#ff2121" stroked="f"/>
        </w:pict>
      </w:r>
    </w:p>
    <w:p w14:paraId="6EC77EE4" w14:textId="77777777" w:rsidR="00DF442C" w:rsidRPr="00864230" w:rsidRDefault="00DF442C" w:rsidP="00DF442C">
      <w:pPr>
        <w:shd w:val="clear" w:color="auto" w:fill="FFFFFF"/>
        <w:spacing w:after="225" w:line="240" w:lineRule="auto"/>
        <w:rPr>
          <w:rFonts w:eastAsia="Times New Roman" w:cstheme="minorHAnsi"/>
          <w:sz w:val="28"/>
          <w:szCs w:val="28"/>
          <w:lang w:eastAsia="sk-SK"/>
        </w:rPr>
      </w:pPr>
      <w:r w:rsidRPr="00864230">
        <w:rPr>
          <w:rFonts w:eastAsia="Times New Roman" w:cstheme="minorHAnsi"/>
          <w:b/>
          <w:bCs/>
          <w:sz w:val="28"/>
          <w:szCs w:val="28"/>
          <w:lang w:eastAsia="sk-SK"/>
        </w:rPr>
        <w:t>Vyjadrenie</w:t>
      </w:r>
      <w:r w:rsidRPr="00864230">
        <w:rPr>
          <w:rFonts w:eastAsia="Times New Roman" w:cstheme="minorHAnsi"/>
          <w:sz w:val="28"/>
          <w:szCs w:val="28"/>
          <w:lang w:eastAsia="sk-SK"/>
        </w:rPr>
        <w:br/>
      </w:r>
      <w:proofErr w:type="spellStart"/>
      <w:r w:rsidRPr="00864230">
        <w:rPr>
          <w:rFonts w:eastAsia="Times New Roman" w:cstheme="minorHAnsi"/>
          <w:sz w:val="28"/>
          <w:szCs w:val="28"/>
          <w:lang w:eastAsia="sk-SK"/>
        </w:rPr>
        <w:t>Vyjadrenie</w:t>
      </w:r>
      <w:proofErr w:type="spellEnd"/>
      <w:r w:rsidRPr="00864230">
        <w:rPr>
          <w:rFonts w:eastAsia="Times New Roman" w:cstheme="minorHAnsi"/>
          <w:sz w:val="28"/>
          <w:szCs w:val="28"/>
          <w:lang w:eastAsia="sk-SK"/>
        </w:rPr>
        <w:t xml:space="preserve"> sa vydáva výlučne písomnou formou.</w:t>
      </w:r>
      <w:r w:rsidRPr="00864230">
        <w:rPr>
          <w:rFonts w:eastAsia="Times New Roman" w:cstheme="minorHAnsi"/>
          <w:sz w:val="28"/>
          <w:szCs w:val="28"/>
          <w:lang w:eastAsia="sk-SK"/>
        </w:rPr>
        <w:br/>
        <w:t>V štandardnom konaní sa vydáva v termíne do 30 dní odo dňa zaevidovania žiadosti. V prípade, že je potrebné žiadosť doplniť, termín sa posúva o 15 dní odo dňa doručenia požadovaných doplnení.</w:t>
      </w:r>
      <w:r w:rsidRPr="00864230">
        <w:rPr>
          <w:rFonts w:eastAsia="Times New Roman" w:cstheme="minorHAnsi"/>
          <w:sz w:val="28"/>
          <w:szCs w:val="28"/>
          <w:lang w:eastAsia="sk-SK"/>
        </w:rPr>
        <w:br/>
        <w:t>V zrýchlenom konaní sa vydáva vyjadrenie v termíne do 7 pracovných dní odo dňa zaevidovania žiadosti, resp. doplnenia žiadosti.</w:t>
      </w:r>
    </w:p>
    <w:p w14:paraId="765BE484" w14:textId="07A84A62" w:rsidR="00DF442C" w:rsidRPr="00864230" w:rsidRDefault="00DF442C" w:rsidP="00DF442C">
      <w:pPr>
        <w:shd w:val="clear" w:color="auto" w:fill="FFFFFF"/>
        <w:spacing w:after="225" w:line="240" w:lineRule="auto"/>
        <w:rPr>
          <w:rFonts w:eastAsia="Times New Roman" w:cstheme="minorHAnsi"/>
          <w:sz w:val="28"/>
          <w:szCs w:val="28"/>
          <w:lang w:eastAsia="sk-SK"/>
        </w:rPr>
      </w:pPr>
      <w:r w:rsidRPr="00864230">
        <w:rPr>
          <w:rFonts w:eastAsia="Times New Roman" w:cstheme="minorHAnsi"/>
          <w:b/>
          <w:bCs/>
          <w:sz w:val="28"/>
          <w:szCs w:val="28"/>
          <w:lang w:eastAsia="sk-SK"/>
        </w:rPr>
        <w:lastRenderedPageBreak/>
        <w:t>POPLATKY ZA SLUŽBY</w:t>
      </w:r>
      <w:r w:rsidRPr="00864230">
        <w:rPr>
          <w:rFonts w:eastAsia="Times New Roman" w:cstheme="minorHAnsi"/>
          <w:sz w:val="28"/>
          <w:szCs w:val="28"/>
          <w:lang w:eastAsia="sk-SK"/>
        </w:rPr>
        <w:br/>
        <w:t xml:space="preserve">Všetky úkony týkajúce sa inžinierskych činností spoločnosti sú spoplatňované v zmysle interného cenníka spoločnosti </w:t>
      </w:r>
      <w:r w:rsidR="000C3270" w:rsidRPr="00864230">
        <w:rPr>
          <w:rFonts w:eastAsia="Times New Roman" w:cstheme="minorHAnsi"/>
          <w:sz w:val="28"/>
          <w:szCs w:val="28"/>
          <w:lang w:eastAsia="sk-SK"/>
        </w:rPr>
        <w:t>MH</w:t>
      </w:r>
      <w:r w:rsidR="00611167" w:rsidRPr="00864230">
        <w:rPr>
          <w:rFonts w:eastAsia="Times New Roman" w:cstheme="minorHAnsi"/>
          <w:sz w:val="28"/>
          <w:szCs w:val="28"/>
          <w:lang w:eastAsia="sk-SK"/>
        </w:rPr>
        <w:t xml:space="preserve"> </w:t>
      </w:r>
      <w:r w:rsidR="000C3270" w:rsidRPr="00864230">
        <w:rPr>
          <w:rFonts w:eastAsia="Times New Roman" w:cstheme="minorHAnsi"/>
          <w:sz w:val="28"/>
          <w:szCs w:val="28"/>
          <w:lang w:eastAsia="sk-SK"/>
        </w:rPr>
        <w:t>T</w:t>
      </w:r>
      <w:r w:rsidR="00611167" w:rsidRPr="00864230">
        <w:rPr>
          <w:rFonts w:eastAsia="Times New Roman" w:cstheme="minorHAnsi"/>
          <w:sz w:val="28"/>
          <w:szCs w:val="28"/>
          <w:lang w:eastAsia="sk-SK"/>
        </w:rPr>
        <w:t>eplárenský holding a. s.</w:t>
      </w:r>
    </w:p>
    <w:tbl>
      <w:tblPr>
        <w:tblW w:w="94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8"/>
        <w:gridCol w:w="1537"/>
        <w:gridCol w:w="1662"/>
        <w:gridCol w:w="1482"/>
        <w:gridCol w:w="1523"/>
        <w:gridCol w:w="76"/>
      </w:tblGrid>
      <w:tr w:rsidR="00864230" w:rsidRPr="00864230" w14:paraId="43E38F9A" w14:textId="77777777" w:rsidTr="000663DA">
        <w:tc>
          <w:tcPr>
            <w:tcW w:w="3544" w:type="dxa"/>
            <w:shd w:val="clear" w:color="auto" w:fill="auto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E5A872D" w14:textId="77777777" w:rsidR="00DF442C" w:rsidRPr="00864230" w:rsidRDefault="00DF442C" w:rsidP="00DF442C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k-SK"/>
              </w:rPr>
            </w:pPr>
          </w:p>
        </w:tc>
        <w:tc>
          <w:tcPr>
            <w:tcW w:w="425" w:type="dxa"/>
            <w:shd w:val="clear" w:color="auto" w:fill="auto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200A07E" w14:textId="77777777" w:rsidR="00DF442C" w:rsidRPr="00864230" w:rsidRDefault="00DF442C" w:rsidP="00DF442C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sk-SK"/>
              </w:rPr>
            </w:pPr>
            <w:r w:rsidRPr="00864230">
              <w:rPr>
                <w:rFonts w:eastAsia="Times New Roman" w:cstheme="minorHAnsi"/>
                <w:sz w:val="28"/>
                <w:szCs w:val="28"/>
                <w:lang w:eastAsia="sk-SK"/>
              </w:rPr>
              <w:t>štandardné konanie</w:t>
            </w:r>
            <w:r w:rsidRPr="00864230">
              <w:rPr>
                <w:rFonts w:eastAsia="Times New Roman" w:cstheme="minorHAnsi"/>
                <w:sz w:val="28"/>
                <w:szCs w:val="28"/>
                <w:lang w:eastAsia="sk-SK"/>
              </w:rPr>
              <w:br/>
              <w:t>cena bez DPH</w:t>
            </w:r>
          </w:p>
        </w:tc>
        <w:tc>
          <w:tcPr>
            <w:tcW w:w="1843" w:type="dxa"/>
            <w:shd w:val="clear" w:color="auto" w:fill="auto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D19BEC3" w14:textId="77777777" w:rsidR="00DF442C" w:rsidRPr="00864230" w:rsidRDefault="00DF442C" w:rsidP="00DF442C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sk-SK"/>
              </w:rPr>
            </w:pPr>
            <w:r w:rsidRPr="00864230">
              <w:rPr>
                <w:rFonts w:eastAsia="Times New Roman" w:cstheme="minorHAnsi"/>
                <w:sz w:val="28"/>
                <w:szCs w:val="28"/>
                <w:lang w:eastAsia="sk-SK"/>
              </w:rPr>
              <w:t>štandardné konanie</w:t>
            </w:r>
            <w:r w:rsidRPr="00864230">
              <w:rPr>
                <w:rFonts w:eastAsia="Times New Roman" w:cstheme="minorHAnsi"/>
                <w:sz w:val="28"/>
                <w:szCs w:val="28"/>
                <w:lang w:eastAsia="sk-SK"/>
              </w:rPr>
              <w:br/>
              <w:t>cena s DPH</w:t>
            </w:r>
          </w:p>
        </w:tc>
        <w:tc>
          <w:tcPr>
            <w:tcW w:w="1701" w:type="dxa"/>
            <w:shd w:val="clear" w:color="auto" w:fill="auto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FB8397F" w14:textId="77777777" w:rsidR="00DF442C" w:rsidRPr="00864230" w:rsidRDefault="00DF442C" w:rsidP="00DF442C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sk-SK"/>
              </w:rPr>
            </w:pPr>
            <w:r w:rsidRPr="00864230">
              <w:rPr>
                <w:rFonts w:eastAsia="Times New Roman" w:cstheme="minorHAnsi"/>
                <w:sz w:val="28"/>
                <w:szCs w:val="28"/>
                <w:lang w:eastAsia="sk-SK"/>
              </w:rPr>
              <w:t>zrýchlené konanie</w:t>
            </w:r>
            <w:r w:rsidRPr="00864230">
              <w:rPr>
                <w:rFonts w:eastAsia="Times New Roman" w:cstheme="minorHAnsi"/>
                <w:sz w:val="28"/>
                <w:szCs w:val="28"/>
                <w:lang w:eastAsia="sk-SK"/>
              </w:rPr>
              <w:br/>
              <w:t>cena bez DPH</w:t>
            </w:r>
          </w:p>
        </w:tc>
        <w:tc>
          <w:tcPr>
            <w:tcW w:w="1985" w:type="dxa"/>
            <w:gridSpan w:val="2"/>
            <w:shd w:val="clear" w:color="auto" w:fill="auto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982A43E" w14:textId="77777777" w:rsidR="00DF442C" w:rsidRPr="00864230" w:rsidRDefault="00DF442C" w:rsidP="00DF442C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sk-SK"/>
              </w:rPr>
            </w:pPr>
            <w:r w:rsidRPr="00864230">
              <w:rPr>
                <w:rFonts w:eastAsia="Times New Roman" w:cstheme="minorHAnsi"/>
                <w:sz w:val="28"/>
                <w:szCs w:val="28"/>
                <w:lang w:eastAsia="sk-SK"/>
              </w:rPr>
              <w:t>zrýchlené konanie</w:t>
            </w:r>
            <w:r w:rsidRPr="00864230">
              <w:rPr>
                <w:rFonts w:eastAsia="Times New Roman" w:cstheme="minorHAnsi"/>
                <w:sz w:val="28"/>
                <w:szCs w:val="28"/>
                <w:lang w:eastAsia="sk-SK"/>
              </w:rPr>
              <w:br/>
              <w:t>cena s DPH</w:t>
            </w:r>
          </w:p>
        </w:tc>
      </w:tr>
      <w:tr w:rsidR="00864230" w:rsidRPr="00864230" w14:paraId="2B14454E" w14:textId="77777777" w:rsidTr="000663DA">
        <w:trPr>
          <w:gridAfter w:val="1"/>
          <w:wAfter w:w="142" w:type="dxa"/>
        </w:trPr>
        <w:tc>
          <w:tcPr>
            <w:tcW w:w="3544" w:type="dxa"/>
            <w:shd w:val="clear" w:color="auto" w:fill="auto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C08DFD0" w14:textId="23D56B8D" w:rsidR="00DF442C" w:rsidRPr="00864230" w:rsidRDefault="00DF442C" w:rsidP="00DF442C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k-SK"/>
              </w:rPr>
            </w:pPr>
            <w:r w:rsidRPr="00864230">
              <w:rPr>
                <w:rFonts w:eastAsia="Times New Roman" w:cstheme="minorHAnsi"/>
                <w:sz w:val="28"/>
                <w:szCs w:val="28"/>
                <w:lang w:eastAsia="sk-SK"/>
              </w:rPr>
              <w:t>Vyjadrenie k existencii</w:t>
            </w:r>
            <w:r w:rsidRPr="00864230">
              <w:rPr>
                <w:rFonts w:eastAsia="Times New Roman" w:cstheme="minorHAnsi"/>
                <w:sz w:val="28"/>
                <w:szCs w:val="28"/>
                <w:lang w:eastAsia="sk-SK"/>
              </w:rPr>
              <w:br/>
              <w:t>sietí</w:t>
            </w:r>
          </w:p>
        </w:tc>
        <w:tc>
          <w:tcPr>
            <w:tcW w:w="425" w:type="dxa"/>
            <w:shd w:val="clear" w:color="auto" w:fill="auto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B7EF25F" w14:textId="77777777" w:rsidR="00DF442C" w:rsidRPr="00864230" w:rsidRDefault="00DF442C" w:rsidP="00DF442C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sk-SK"/>
              </w:rPr>
            </w:pPr>
            <w:r w:rsidRPr="00864230">
              <w:rPr>
                <w:rFonts w:eastAsia="Times New Roman" w:cstheme="minorHAnsi"/>
                <w:sz w:val="28"/>
                <w:szCs w:val="28"/>
                <w:lang w:eastAsia="sk-SK"/>
              </w:rPr>
              <w:t>10 €</w:t>
            </w:r>
          </w:p>
        </w:tc>
        <w:tc>
          <w:tcPr>
            <w:tcW w:w="1843" w:type="dxa"/>
            <w:shd w:val="clear" w:color="auto" w:fill="auto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0250F1C" w14:textId="77777777" w:rsidR="00DF442C" w:rsidRPr="00864230" w:rsidRDefault="00DF442C" w:rsidP="00DF442C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sk-SK"/>
              </w:rPr>
            </w:pPr>
            <w:r w:rsidRPr="00864230">
              <w:rPr>
                <w:rFonts w:eastAsia="Times New Roman" w:cstheme="minorHAnsi"/>
                <w:sz w:val="28"/>
                <w:szCs w:val="28"/>
                <w:lang w:eastAsia="sk-SK"/>
              </w:rPr>
              <w:t>12 €</w:t>
            </w:r>
          </w:p>
        </w:tc>
        <w:tc>
          <w:tcPr>
            <w:tcW w:w="1701" w:type="dxa"/>
            <w:shd w:val="clear" w:color="auto" w:fill="auto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8C194E5" w14:textId="77777777" w:rsidR="00DF442C" w:rsidRPr="00864230" w:rsidRDefault="00DF442C" w:rsidP="00DF442C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sk-SK"/>
              </w:rPr>
            </w:pPr>
            <w:r w:rsidRPr="00864230">
              <w:rPr>
                <w:rFonts w:eastAsia="Times New Roman" w:cstheme="minorHAnsi"/>
                <w:sz w:val="28"/>
                <w:szCs w:val="28"/>
                <w:lang w:eastAsia="sk-SK"/>
              </w:rPr>
              <w:t>20 €</w:t>
            </w:r>
          </w:p>
        </w:tc>
        <w:tc>
          <w:tcPr>
            <w:tcW w:w="1843" w:type="dxa"/>
            <w:shd w:val="clear" w:color="auto" w:fill="auto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579C201" w14:textId="77777777" w:rsidR="00DF442C" w:rsidRPr="00864230" w:rsidRDefault="00DF442C" w:rsidP="00DF442C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sk-SK"/>
              </w:rPr>
            </w:pPr>
            <w:r w:rsidRPr="00864230">
              <w:rPr>
                <w:rFonts w:eastAsia="Times New Roman" w:cstheme="minorHAnsi"/>
                <w:sz w:val="28"/>
                <w:szCs w:val="28"/>
                <w:lang w:eastAsia="sk-SK"/>
              </w:rPr>
              <w:t>24 €</w:t>
            </w:r>
          </w:p>
        </w:tc>
      </w:tr>
      <w:tr w:rsidR="00864230" w:rsidRPr="00864230" w14:paraId="01E74A49" w14:textId="77777777" w:rsidTr="000663DA">
        <w:trPr>
          <w:gridAfter w:val="1"/>
          <w:wAfter w:w="142" w:type="dxa"/>
        </w:trPr>
        <w:tc>
          <w:tcPr>
            <w:tcW w:w="3544" w:type="dxa"/>
            <w:shd w:val="clear" w:color="auto" w:fill="auto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3B389DE" w14:textId="07D4F986" w:rsidR="00DF442C" w:rsidRPr="00864230" w:rsidRDefault="00DF442C" w:rsidP="00DF442C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k-SK"/>
              </w:rPr>
            </w:pPr>
            <w:r w:rsidRPr="00864230">
              <w:rPr>
                <w:rFonts w:eastAsia="Times New Roman" w:cstheme="minorHAnsi"/>
                <w:sz w:val="28"/>
                <w:szCs w:val="28"/>
                <w:lang w:eastAsia="sk-SK"/>
              </w:rPr>
              <w:t>Vyjadrenia k projektovej</w:t>
            </w:r>
            <w:r w:rsidRPr="00864230">
              <w:rPr>
                <w:rFonts w:eastAsia="Times New Roman" w:cstheme="minorHAnsi"/>
                <w:sz w:val="28"/>
                <w:szCs w:val="28"/>
                <w:lang w:eastAsia="sk-SK"/>
              </w:rPr>
              <w:br/>
              <w:t>dokumentácii/stavebník</w:t>
            </w:r>
            <w:r w:rsidRPr="00864230">
              <w:rPr>
                <w:rFonts w:eastAsia="Times New Roman" w:cstheme="minorHAnsi"/>
                <w:sz w:val="28"/>
                <w:szCs w:val="28"/>
                <w:lang w:eastAsia="sk-SK"/>
              </w:rPr>
              <w:br/>
              <w:t>fyzická osoba</w:t>
            </w:r>
          </w:p>
        </w:tc>
        <w:tc>
          <w:tcPr>
            <w:tcW w:w="425" w:type="dxa"/>
            <w:shd w:val="clear" w:color="auto" w:fill="auto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9BCDCE4" w14:textId="77777777" w:rsidR="00DF442C" w:rsidRPr="00864230" w:rsidRDefault="00DF442C" w:rsidP="00DF442C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sk-SK"/>
              </w:rPr>
            </w:pPr>
            <w:r w:rsidRPr="00864230">
              <w:rPr>
                <w:rFonts w:eastAsia="Times New Roman" w:cstheme="minorHAnsi"/>
                <w:sz w:val="28"/>
                <w:szCs w:val="28"/>
                <w:lang w:eastAsia="sk-SK"/>
              </w:rPr>
              <w:t>20 €</w:t>
            </w:r>
          </w:p>
        </w:tc>
        <w:tc>
          <w:tcPr>
            <w:tcW w:w="1843" w:type="dxa"/>
            <w:shd w:val="clear" w:color="auto" w:fill="auto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D730F77" w14:textId="77777777" w:rsidR="00DF442C" w:rsidRPr="00864230" w:rsidRDefault="00DF442C" w:rsidP="00DF442C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sk-SK"/>
              </w:rPr>
            </w:pPr>
            <w:r w:rsidRPr="00864230">
              <w:rPr>
                <w:rFonts w:eastAsia="Times New Roman" w:cstheme="minorHAnsi"/>
                <w:sz w:val="28"/>
                <w:szCs w:val="28"/>
                <w:lang w:eastAsia="sk-SK"/>
              </w:rPr>
              <w:t>24 €</w:t>
            </w:r>
          </w:p>
        </w:tc>
        <w:tc>
          <w:tcPr>
            <w:tcW w:w="1701" w:type="dxa"/>
            <w:shd w:val="clear" w:color="auto" w:fill="auto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2250CA5" w14:textId="77777777" w:rsidR="00DF442C" w:rsidRPr="00864230" w:rsidRDefault="00DF442C" w:rsidP="00DF442C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sk-SK"/>
              </w:rPr>
            </w:pPr>
            <w:r w:rsidRPr="00864230">
              <w:rPr>
                <w:rFonts w:eastAsia="Times New Roman" w:cstheme="minorHAnsi"/>
                <w:sz w:val="28"/>
                <w:szCs w:val="28"/>
                <w:lang w:eastAsia="sk-SK"/>
              </w:rPr>
              <w:t>40 €</w:t>
            </w:r>
          </w:p>
        </w:tc>
        <w:tc>
          <w:tcPr>
            <w:tcW w:w="1843" w:type="dxa"/>
            <w:shd w:val="clear" w:color="auto" w:fill="auto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262C332" w14:textId="77777777" w:rsidR="00DF442C" w:rsidRPr="00864230" w:rsidRDefault="00DF442C" w:rsidP="00DF442C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sk-SK"/>
              </w:rPr>
            </w:pPr>
            <w:r w:rsidRPr="00864230">
              <w:rPr>
                <w:rFonts w:eastAsia="Times New Roman" w:cstheme="minorHAnsi"/>
                <w:sz w:val="28"/>
                <w:szCs w:val="28"/>
                <w:lang w:eastAsia="sk-SK"/>
              </w:rPr>
              <w:t>48 €</w:t>
            </w:r>
          </w:p>
        </w:tc>
      </w:tr>
      <w:tr w:rsidR="00864230" w:rsidRPr="00864230" w14:paraId="31C41218" w14:textId="77777777" w:rsidTr="000663DA">
        <w:trPr>
          <w:gridAfter w:val="1"/>
          <w:wAfter w:w="142" w:type="dxa"/>
        </w:trPr>
        <w:tc>
          <w:tcPr>
            <w:tcW w:w="3544" w:type="dxa"/>
            <w:shd w:val="clear" w:color="auto" w:fill="auto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11972F7" w14:textId="7E7E24C4" w:rsidR="00DF442C" w:rsidRPr="00864230" w:rsidRDefault="00DF442C" w:rsidP="00DF442C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k-SK"/>
              </w:rPr>
            </w:pPr>
            <w:r w:rsidRPr="00864230">
              <w:rPr>
                <w:rFonts w:eastAsia="Times New Roman" w:cstheme="minorHAnsi"/>
                <w:sz w:val="28"/>
                <w:szCs w:val="28"/>
                <w:lang w:eastAsia="sk-SK"/>
              </w:rPr>
              <w:t>Vyjadrenie k projektovej</w:t>
            </w:r>
            <w:r w:rsidRPr="00864230">
              <w:rPr>
                <w:rFonts w:eastAsia="Times New Roman" w:cstheme="minorHAnsi"/>
                <w:sz w:val="28"/>
                <w:szCs w:val="28"/>
                <w:lang w:eastAsia="sk-SK"/>
              </w:rPr>
              <w:br/>
              <w:t>dokumentácii/stavebník</w:t>
            </w:r>
            <w:r w:rsidRPr="00864230">
              <w:rPr>
                <w:rFonts w:eastAsia="Times New Roman" w:cstheme="minorHAnsi"/>
                <w:sz w:val="28"/>
                <w:szCs w:val="28"/>
                <w:lang w:eastAsia="sk-SK"/>
              </w:rPr>
              <w:br/>
              <w:t>fyzická osoba – podnikateľ</w:t>
            </w:r>
          </w:p>
        </w:tc>
        <w:tc>
          <w:tcPr>
            <w:tcW w:w="425" w:type="dxa"/>
            <w:shd w:val="clear" w:color="auto" w:fill="auto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85C3A28" w14:textId="77777777" w:rsidR="00DF442C" w:rsidRPr="00864230" w:rsidRDefault="00DF442C" w:rsidP="00DF442C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sk-SK"/>
              </w:rPr>
            </w:pPr>
            <w:r w:rsidRPr="00864230">
              <w:rPr>
                <w:rFonts w:eastAsia="Times New Roman" w:cstheme="minorHAnsi"/>
                <w:sz w:val="28"/>
                <w:szCs w:val="28"/>
                <w:lang w:eastAsia="sk-SK"/>
              </w:rPr>
              <w:t>30 €</w:t>
            </w:r>
          </w:p>
        </w:tc>
        <w:tc>
          <w:tcPr>
            <w:tcW w:w="1843" w:type="dxa"/>
            <w:shd w:val="clear" w:color="auto" w:fill="auto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5300BDD" w14:textId="77777777" w:rsidR="00DF442C" w:rsidRPr="00864230" w:rsidRDefault="00DF442C" w:rsidP="00DF442C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sk-SK"/>
              </w:rPr>
            </w:pPr>
            <w:r w:rsidRPr="00864230">
              <w:rPr>
                <w:rFonts w:eastAsia="Times New Roman" w:cstheme="minorHAnsi"/>
                <w:sz w:val="28"/>
                <w:szCs w:val="28"/>
                <w:lang w:eastAsia="sk-SK"/>
              </w:rPr>
              <w:t>36 €</w:t>
            </w:r>
          </w:p>
        </w:tc>
        <w:tc>
          <w:tcPr>
            <w:tcW w:w="1701" w:type="dxa"/>
            <w:shd w:val="clear" w:color="auto" w:fill="auto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F43F661" w14:textId="77777777" w:rsidR="00DF442C" w:rsidRPr="00864230" w:rsidRDefault="00DF442C" w:rsidP="00DF442C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sk-SK"/>
              </w:rPr>
            </w:pPr>
            <w:r w:rsidRPr="00864230">
              <w:rPr>
                <w:rFonts w:eastAsia="Times New Roman" w:cstheme="minorHAnsi"/>
                <w:sz w:val="28"/>
                <w:szCs w:val="28"/>
                <w:lang w:eastAsia="sk-SK"/>
              </w:rPr>
              <w:t>60 €</w:t>
            </w:r>
          </w:p>
        </w:tc>
        <w:tc>
          <w:tcPr>
            <w:tcW w:w="1843" w:type="dxa"/>
            <w:shd w:val="clear" w:color="auto" w:fill="auto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D4F9997" w14:textId="77777777" w:rsidR="00DF442C" w:rsidRPr="00864230" w:rsidRDefault="00DF442C" w:rsidP="00DF442C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sk-SK"/>
              </w:rPr>
            </w:pPr>
            <w:r w:rsidRPr="00864230">
              <w:rPr>
                <w:rFonts w:eastAsia="Times New Roman" w:cstheme="minorHAnsi"/>
                <w:sz w:val="28"/>
                <w:szCs w:val="28"/>
                <w:lang w:eastAsia="sk-SK"/>
              </w:rPr>
              <w:t>72 €</w:t>
            </w:r>
          </w:p>
        </w:tc>
      </w:tr>
      <w:tr w:rsidR="00864230" w:rsidRPr="00864230" w14:paraId="36CB35B9" w14:textId="77777777" w:rsidTr="000663DA">
        <w:trPr>
          <w:gridAfter w:val="1"/>
          <w:wAfter w:w="142" w:type="dxa"/>
        </w:trPr>
        <w:tc>
          <w:tcPr>
            <w:tcW w:w="3544" w:type="dxa"/>
            <w:shd w:val="clear" w:color="auto" w:fill="auto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9F6ED32" w14:textId="11502D7F" w:rsidR="00DF442C" w:rsidRPr="00864230" w:rsidRDefault="00DF442C" w:rsidP="00DF442C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k-SK"/>
              </w:rPr>
            </w:pPr>
            <w:r w:rsidRPr="00864230">
              <w:rPr>
                <w:rFonts w:eastAsia="Times New Roman" w:cstheme="minorHAnsi"/>
                <w:sz w:val="28"/>
                <w:szCs w:val="28"/>
                <w:lang w:eastAsia="sk-SK"/>
              </w:rPr>
              <w:t>Vyjadrenie k projektovej</w:t>
            </w:r>
            <w:r w:rsidRPr="00864230">
              <w:rPr>
                <w:rFonts w:eastAsia="Times New Roman" w:cstheme="minorHAnsi"/>
                <w:sz w:val="28"/>
                <w:szCs w:val="28"/>
                <w:lang w:eastAsia="sk-SK"/>
              </w:rPr>
              <w:br/>
              <w:t>dokumentácii/stavebník</w:t>
            </w:r>
            <w:r w:rsidRPr="00864230">
              <w:rPr>
                <w:rFonts w:eastAsia="Times New Roman" w:cstheme="minorHAnsi"/>
                <w:sz w:val="28"/>
                <w:szCs w:val="28"/>
                <w:lang w:eastAsia="sk-SK"/>
              </w:rPr>
              <w:br/>
              <w:t>právnická osoba</w:t>
            </w:r>
          </w:p>
        </w:tc>
        <w:tc>
          <w:tcPr>
            <w:tcW w:w="425" w:type="dxa"/>
            <w:shd w:val="clear" w:color="auto" w:fill="auto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0F68623" w14:textId="77777777" w:rsidR="00DF442C" w:rsidRPr="00864230" w:rsidRDefault="00DF442C" w:rsidP="00DF442C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sk-SK"/>
              </w:rPr>
            </w:pPr>
            <w:r w:rsidRPr="00864230">
              <w:rPr>
                <w:rFonts w:eastAsia="Times New Roman" w:cstheme="minorHAnsi"/>
                <w:sz w:val="28"/>
                <w:szCs w:val="28"/>
                <w:lang w:eastAsia="sk-SK"/>
              </w:rPr>
              <w:t>30 €</w:t>
            </w:r>
          </w:p>
        </w:tc>
        <w:tc>
          <w:tcPr>
            <w:tcW w:w="1843" w:type="dxa"/>
            <w:shd w:val="clear" w:color="auto" w:fill="auto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C84A091" w14:textId="77777777" w:rsidR="00DF442C" w:rsidRPr="00864230" w:rsidRDefault="00DF442C" w:rsidP="00DF442C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sk-SK"/>
              </w:rPr>
            </w:pPr>
            <w:r w:rsidRPr="00864230">
              <w:rPr>
                <w:rFonts w:eastAsia="Times New Roman" w:cstheme="minorHAnsi"/>
                <w:sz w:val="28"/>
                <w:szCs w:val="28"/>
                <w:lang w:eastAsia="sk-SK"/>
              </w:rPr>
              <w:t>36 €</w:t>
            </w:r>
          </w:p>
        </w:tc>
        <w:tc>
          <w:tcPr>
            <w:tcW w:w="1701" w:type="dxa"/>
            <w:shd w:val="clear" w:color="auto" w:fill="auto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710A8D3" w14:textId="77777777" w:rsidR="00DF442C" w:rsidRPr="00864230" w:rsidRDefault="00DF442C" w:rsidP="00DF442C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sk-SK"/>
              </w:rPr>
            </w:pPr>
            <w:r w:rsidRPr="00864230">
              <w:rPr>
                <w:rFonts w:eastAsia="Times New Roman" w:cstheme="minorHAnsi"/>
                <w:sz w:val="28"/>
                <w:szCs w:val="28"/>
                <w:lang w:eastAsia="sk-SK"/>
              </w:rPr>
              <w:t>60 €</w:t>
            </w:r>
          </w:p>
        </w:tc>
        <w:tc>
          <w:tcPr>
            <w:tcW w:w="1843" w:type="dxa"/>
            <w:shd w:val="clear" w:color="auto" w:fill="auto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52991CD" w14:textId="77777777" w:rsidR="00DF442C" w:rsidRPr="00864230" w:rsidRDefault="00DF442C" w:rsidP="00DF442C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sk-SK"/>
              </w:rPr>
            </w:pPr>
            <w:r w:rsidRPr="00864230">
              <w:rPr>
                <w:rFonts w:eastAsia="Times New Roman" w:cstheme="minorHAnsi"/>
                <w:sz w:val="28"/>
                <w:szCs w:val="28"/>
                <w:lang w:eastAsia="sk-SK"/>
              </w:rPr>
              <w:t>72 €</w:t>
            </w:r>
          </w:p>
        </w:tc>
      </w:tr>
    </w:tbl>
    <w:p w14:paraId="2CD8C24A" w14:textId="77777777" w:rsidR="00DF442C" w:rsidRPr="00864230" w:rsidRDefault="00000000" w:rsidP="00DF442C">
      <w:pPr>
        <w:shd w:val="clear" w:color="auto" w:fill="FFFFFF"/>
        <w:spacing w:before="300" w:after="300" w:line="240" w:lineRule="auto"/>
        <w:rPr>
          <w:rFonts w:eastAsia="Times New Roman" w:cstheme="minorHAnsi"/>
          <w:sz w:val="28"/>
          <w:szCs w:val="28"/>
          <w:lang w:eastAsia="sk-SK"/>
        </w:rPr>
      </w:pPr>
      <w:r w:rsidRPr="00864230">
        <w:rPr>
          <w:rFonts w:eastAsia="Times New Roman" w:cstheme="minorHAnsi"/>
          <w:sz w:val="28"/>
          <w:szCs w:val="28"/>
          <w:lang w:eastAsia="sk-SK"/>
        </w:rPr>
        <w:pict w14:anchorId="1DB7E748">
          <v:rect id="_x0000_i1027" style="width:0;height:1.5pt" o:hralign="center" o:hrstd="t" o:hrnoshade="t" o:hr="t" fillcolor="#eee" stroked="f"/>
        </w:pict>
      </w:r>
    </w:p>
    <w:p w14:paraId="0962A826" w14:textId="77777777" w:rsidR="00BB2E82" w:rsidRDefault="00DF442C" w:rsidP="00DF442C">
      <w:pPr>
        <w:shd w:val="clear" w:color="auto" w:fill="FFFFFF"/>
        <w:spacing w:after="225" w:line="240" w:lineRule="auto"/>
        <w:rPr>
          <w:rFonts w:eastAsia="Times New Roman" w:cstheme="minorHAnsi"/>
          <w:sz w:val="28"/>
          <w:szCs w:val="28"/>
          <w:lang w:eastAsia="sk-SK"/>
        </w:rPr>
      </w:pPr>
      <w:r w:rsidRPr="00864230">
        <w:rPr>
          <w:rFonts w:eastAsia="Times New Roman" w:cstheme="minorHAnsi"/>
          <w:sz w:val="28"/>
          <w:szCs w:val="28"/>
          <w:lang w:eastAsia="sk-SK"/>
        </w:rPr>
        <w:t>Poplatky za vypracovanie vyjadrenia je možné uhradiť na základe vystavenej faktúry:</w:t>
      </w:r>
      <w:r w:rsidRPr="00864230">
        <w:rPr>
          <w:rFonts w:eastAsia="Times New Roman" w:cstheme="minorHAnsi"/>
          <w:sz w:val="28"/>
          <w:szCs w:val="28"/>
          <w:lang w:eastAsia="sk-SK"/>
        </w:rPr>
        <w:br/>
        <w:t>– formou dobierky (k poplatku za vyjadrenie sa pripočíta poplatok za dobierku 3 € s DPH)</w:t>
      </w:r>
      <w:r w:rsidRPr="00864230">
        <w:rPr>
          <w:rFonts w:eastAsia="Times New Roman" w:cstheme="minorHAnsi"/>
          <w:sz w:val="28"/>
          <w:szCs w:val="28"/>
          <w:lang w:eastAsia="sk-SK"/>
        </w:rPr>
        <w:br/>
        <w:t>– bankovým prevodom na účet:</w:t>
      </w:r>
    </w:p>
    <w:p w14:paraId="12A260AF" w14:textId="4BEE2087" w:rsidR="00DF442C" w:rsidRPr="00864230" w:rsidRDefault="00DF442C" w:rsidP="00DF442C">
      <w:pPr>
        <w:shd w:val="clear" w:color="auto" w:fill="FFFFFF"/>
        <w:spacing w:after="225" w:line="240" w:lineRule="auto"/>
        <w:rPr>
          <w:rFonts w:eastAsia="Times New Roman" w:cstheme="minorHAnsi"/>
          <w:sz w:val="28"/>
          <w:szCs w:val="28"/>
          <w:lang w:eastAsia="sk-SK"/>
        </w:rPr>
      </w:pPr>
      <w:r w:rsidRPr="00864230">
        <w:rPr>
          <w:rFonts w:eastAsia="Times New Roman" w:cstheme="minorHAnsi"/>
          <w:sz w:val="28"/>
          <w:szCs w:val="28"/>
          <w:lang w:eastAsia="sk-SK"/>
        </w:rPr>
        <w:br/>
        <w:t>bankové spojenie:</w:t>
      </w:r>
      <w:r w:rsidR="007829B9" w:rsidRPr="00864230">
        <w:rPr>
          <w:rFonts w:eastAsia="Times New Roman" w:cstheme="minorHAnsi"/>
          <w:sz w:val="28"/>
          <w:szCs w:val="28"/>
          <w:lang w:eastAsia="sk-SK"/>
        </w:rPr>
        <w:t xml:space="preserve"> Tatra banka a. s. </w:t>
      </w:r>
      <w:r w:rsidRPr="00864230">
        <w:rPr>
          <w:rFonts w:eastAsia="Times New Roman" w:cstheme="minorHAnsi"/>
          <w:sz w:val="28"/>
          <w:szCs w:val="28"/>
          <w:lang w:eastAsia="sk-SK"/>
        </w:rPr>
        <w:br/>
      </w:r>
      <w:proofErr w:type="spellStart"/>
      <w:r w:rsidRPr="00864230">
        <w:rPr>
          <w:rFonts w:eastAsia="Times New Roman" w:cstheme="minorHAnsi"/>
          <w:sz w:val="28"/>
          <w:szCs w:val="28"/>
          <w:lang w:eastAsia="sk-SK"/>
        </w:rPr>
        <w:t>swift</w:t>
      </w:r>
      <w:proofErr w:type="spellEnd"/>
      <w:r w:rsidRPr="00864230">
        <w:rPr>
          <w:rFonts w:eastAsia="Times New Roman" w:cstheme="minorHAnsi"/>
          <w:sz w:val="28"/>
          <w:szCs w:val="28"/>
          <w:lang w:eastAsia="sk-SK"/>
        </w:rPr>
        <w:t xml:space="preserve"> (BIC) kód:</w:t>
      </w:r>
      <w:r w:rsidR="007829B9" w:rsidRPr="00864230">
        <w:rPr>
          <w:rFonts w:eastAsia="Times New Roman" w:cstheme="minorHAnsi"/>
          <w:sz w:val="28"/>
          <w:szCs w:val="28"/>
          <w:lang w:eastAsia="sk-SK"/>
        </w:rPr>
        <w:t xml:space="preserve"> TATR</w:t>
      </w:r>
      <w:r w:rsidR="002931D2" w:rsidRPr="00864230">
        <w:rPr>
          <w:rFonts w:eastAsia="Times New Roman" w:cstheme="minorHAnsi"/>
          <w:sz w:val="28"/>
          <w:szCs w:val="28"/>
          <w:lang w:eastAsia="sk-SK"/>
        </w:rPr>
        <w:t>SKBX</w:t>
      </w:r>
      <w:r w:rsidRPr="00864230">
        <w:rPr>
          <w:rFonts w:eastAsia="Times New Roman" w:cstheme="minorHAnsi"/>
          <w:sz w:val="28"/>
          <w:szCs w:val="28"/>
          <w:lang w:eastAsia="sk-SK"/>
        </w:rPr>
        <w:br/>
        <w:t>číslo účtu (IBAN):</w:t>
      </w:r>
      <w:r w:rsidR="000F3AB8" w:rsidRPr="00864230">
        <w:rPr>
          <w:rFonts w:eastAsia="Times New Roman" w:cstheme="minorHAnsi"/>
          <w:sz w:val="28"/>
          <w:szCs w:val="28"/>
          <w:lang w:eastAsia="sk-SK"/>
        </w:rPr>
        <w:t xml:space="preserve"> SK17 1100 0000 0026 2706 4293</w:t>
      </w:r>
      <w:r w:rsidRPr="00864230">
        <w:rPr>
          <w:rFonts w:eastAsia="Times New Roman" w:cstheme="minorHAnsi"/>
          <w:sz w:val="28"/>
          <w:szCs w:val="28"/>
          <w:lang w:eastAsia="sk-SK"/>
        </w:rPr>
        <w:t xml:space="preserve"> </w:t>
      </w:r>
      <w:r w:rsidRPr="00864230">
        <w:rPr>
          <w:rFonts w:eastAsia="Times New Roman" w:cstheme="minorHAnsi"/>
          <w:sz w:val="28"/>
          <w:szCs w:val="28"/>
          <w:lang w:eastAsia="sk-SK"/>
        </w:rPr>
        <w:br/>
        <w:t>variabilný symbol (VS): uveďte číslo faktúry</w:t>
      </w:r>
    </w:p>
    <w:sectPr w:rsidR="00DF442C" w:rsidRPr="00864230" w:rsidSect="000663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934B17"/>
    <w:multiLevelType w:val="multilevel"/>
    <w:tmpl w:val="028C0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53268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42C"/>
    <w:rsid w:val="000663DA"/>
    <w:rsid w:val="00067745"/>
    <w:rsid w:val="000C3270"/>
    <w:rsid w:val="000F2CFF"/>
    <w:rsid w:val="000F3AB8"/>
    <w:rsid w:val="002931D2"/>
    <w:rsid w:val="002F50E1"/>
    <w:rsid w:val="00376601"/>
    <w:rsid w:val="0038558C"/>
    <w:rsid w:val="00611167"/>
    <w:rsid w:val="007829B9"/>
    <w:rsid w:val="007D774E"/>
    <w:rsid w:val="00864230"/>
    <w:rsid w:val="008C6F14"/>
    <w:rsid w:val="00A26769"/>
    <w:rsid w:val="00AC403D"/>
    <w:rsid w:val="00AE65A1"/>
    <w:rsid w:val="00BB2E82"/>
    <w:rsid w:val="00BC3153"/>
    <w:rsid w:val="00BC60A6"/>
    <w:rsid w:val="00D02BC0"/>
    <w:rsid w:val="00DF442C"/>
    <w:rsid w:val="00EC5C78"/>
    <w:rsid w:val="00EC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8DC1A"/>
  <w15:chartTrackingRefBased/>
  <w15:docId w15:val="{7518D3D2-2304-4FE7-BCBA-A81FE2F87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DF44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F442C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customStyle="1" w:styleId="menu-item">
    <w:name w:val="menu-item"/>
    <w:basedOn w:val="Normlny"/>
    <w:rsid w:val="00DF4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DF442C"/>
    <w:rPr>
      <w:color w:val="0000FF"/>
      <w:u w:val="single"/>
    </w:rPr>
  </w:style>
  <w:style w:type="paragraph" w:styleId="Normlnywebov">
    <w:name w:val="Normal (Web)"/>
    <w:basedOn w:val="Normlny"/>
    <w:uiPriority w:val="99"/>
    <w:semiHidden/>
    <w:unhideWhenUsed/>
    <w:rsid w:val="00DF4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DF44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95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9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06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4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2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64938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102907">
                          <w:marLeft w:val="29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91852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323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0001773">
                              <w:marLeft w:val="0"/>
                              <w:marRight w:val="0"/>
                              <w:marTop w:val="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440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168287">
                                      <w:marLeft w:val="0"/>
                                      <w:marRight w:val="0"/>
                                      <w:marTop w:val="0"/>
                                      <w:marBottom w:val="4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501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5144646">
                                          <w:marLeft w:val="4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289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0775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Oravská Viera TT</dc:creator>
  <cp:keywords/>
  <dc:description/>
  <cp:lastModifiedBy>Devánová Andrea</cp:lastModifiedBy>
  <cp:revision>17</cp:revision>
  <dcterms:created xsi:type="dcterms:W3CDTF">2022-04-22T07:42:00Z</dcterms:created>
  <dcterms:modified xsi:type="dcterms:W3CDTF">2024-08-14T08:46:00Z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2332907-a3a7-49f7-8c30-bde89ea6dd47_Enabled">
    <vt:lpwstr>true</vt:lpwstr>
  </property>
  <property fmtid="{D5CDD505-2E9C-101B-9397-08002B2CF9AE}" pid="3" name="MSIP_Label_c2332907-a3a7-49f7-8c30-bde89ea6dd47_SetDate">
    <vt:lpwstr>2024-08-14T08:45:14Z</vt:lpwstr>
  </property>
  <property fmtid="{D5CDD505-2E9C-101B-9397-08002B2CF9AE}" pid="4" name="MSIP_Label_c2332907-a3a7-49f7-8c30-bde89ea6dd47_Method">
    <vt:lpwstr>Standard</vt:lpwstr>
  </property>
  <property fmtid="{D5CDD505-2E9C-101B-9397-08002B2CF9AE}" pid="5" name="MSIP_Label_c2332907-a3a7-49f7-8c30-bde89ea6dd47_Name">
    <vt:lpwstr>Internal</vt:lpwstr>
  </property>
  <property fmtid="{D5CDD505-2E9C-101B-9397-08002B2CF9AE}" pid="6" name="MSIP_Label_c2332907-a3a7-49f7-8c30-bde89ea6dd47_SiteId">
    <vt:lpwstr>8bc7db32-66af-4cdd-bbb3-d46538596776</vt:lpwstr>
  </property>
  <property fmtid="{D5CDD505-2E9C-101B-9397-08002B2CF9AE}" pid="7" name="MSIP_Label_c2332907-a3a7-49f7-8c30-bde89ea6dd47_ActionId">
    <vt:lpwstr>9c24e0df-70aa-4f0d-b3ce-86152ddba648</vt:lpwstr>
  </property>
  <property fmtid="{D5CDD505-2E9C-101B-9397-08002B2CF9AE}" pid="8" name="MSIP_Label_c2332907-a3a7-49f7-8c30-bde89ea6dd47_ContentBits">
    <vt:lpwstr>0</vt:lpwstr>
  </property>
</Properties>
</file>